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D62" w:rsidRPr="00EB4659" w:rsidRDefault="00EB4659" w:rsidP="00EB4659">
      <w:pPr>
        <w:pStyle w:val="Heading2"/>
      </w:pPr>
      <w:r w:rsidRPr="00EB4659">
        <w:t>Survey question tips</w:t>
      </w:r>
    </w:p>
    <w:p w:rsidR="003471DA" w:rsidRDefault="003724EC">
      <w:r>
        <w:t xml:space="preserve"> A variety of questions is best </w:t>
      </w:r>
      <w:proofErr w:type="gramStart"/>
      <w:r>
        <w:t>( 2</w:t>
      </w:r>
      <w:proofErr w:type="gramEnd"/>
      <w:r>
        <w:t xml:space="preserve"> or 3 of each type of questions). Try to keep it roughly focused on language/ personality traits</w:t>
      </w:r>
    </w:p>
    <w:p w:rsidR="003471DA" w:rsidRDefault="003471DA">
      <w:r w:rsidRPr="003471DA">
        <w:rPr>
          <w:color w:val="FF0000"/>
        </w:rPr>
        <w:t xml:space="preserve">Open question </w:t>
      </w:r>
      <w:r>
        <w:rPr>
          <w:color w:val="FF0000"/>
        </w:rPr>
        <w:t>–</w:t>
      </w:r>
      <w:r>
        <w:t xml:space="preserve"> What is your opinion on tour guides in Thailand? _____________________</w:t>
      </w:r>
    </w:p>
    <w:p w:rsidR="003471DA" w:rsidRDefault="003471DA">
      <w:r w:rsidRPr="003471DA">
        <w:rPr>
          <w:color w:val="FF0000"/>
        </w:rPr>
        <w:t>On a scale questions -</w:t>
      </w:r>
      <w:r>
        <w:t xml:space="preserve"> On a scale of 1-5 (where 1 is important, and 5 is not important) please rate the following in terms of importance:</w:t>
      </w:r>
    </w:p>
    <w:p w:rsidR="003471DA" w:rsidRDefault="003471DA" w:rsidP="003471DA">
      <w:pPr>
        <w:spacing w:after="0"/>
      </w:pPr>
      <w:r>
        <w:t>English level</w:t>
      </w:r>
      <w:r>
        <w:tab/>
      </w:r>
      <w:r>
        <w:tab/>
        <w:t>1     2     3    4     5</w:t>
      </w:r>
    </w:p>
    <w:p w:rsidR="003471DA" w:rsidRDefault="003471DA" w:rsidP="003471DA">
      <w:pPr>
        <w:spacing w:after="0"/>
      </w:pPr>
      <w:r>
        <w:t>Sense of humour</w:t>
      </w:r>
      <w:r>
        <w:tab/>
        <w:t>1     2     3    4     5</w:t>
      </w:r>
    </w:p>
    <w:p w:rsidR="003471DA" w:rsidRDefault="003471DA" w:rsidP="003471DA">
      <w:pPr>
        <w:spacing w:after="0"/>
      </w:pPr>
      <w:r>
        <w:t>Local knowledge</w:t>
      </w:r>
      <w:r>
        <w:tab/>
        <w:t>1     2     3    4     5</w:t>
      </w:r>
    </w:p>
    <w:p w:rsidR="003471DA" w:rsidRDefault="003471DA" w:rsidP="003471DA">
      <w:pPr>
        <w:spacing w:after="0"/>
        <w:rPr>
          <w:color w:val="FF0000"/>
        </w:rPr>
      </w:pPr>
    </w:p>
    <w:p w:rsidR="003471DA" w:rsidRDefault="003471DA">
      <w:r w:rsidRPr="003471DA">
        <w:rPr>
          <w:color w:val="FF0000"/>
        </w:rPr>
        <w:t>Yes/No questions</w:t>
      </w:r>
      <w:r>
        <w:t xml:space="preserve"> – Do you think Guides should be fluent in English?  Yes/No</w:t>
      </w:r>
    </w:p>
    <w:p w:rsidR="003471DA" w:rsidRDefault="003471DA">
      <w:r w:rsidRPr="003471DA">
        <w:rPr>
          <w:color w:val="FF0000"/>
        </w:rPr>
        <w:t>Tick a choice questions -</w:t>
      </w:r>
      <w:r>
        <w:t xml:space="preserve"> Which of the following qualities should a guide have? Please choose the most important 2</w:t>
      </w:r>
    </w:p>
    <w:p w:rsidR="003471DA" w:rsidRDefault="003471DA" w:rsidP="003471DA">
      <w:pPr>
        <w:spacing w:after="0"/>
      </w:pPr>
      <w:r>
        <w:t xml:space="preserve">   Great English    </w:t>
      </w:r>
      <w:r>
        <w:tab/>
      </w:r>
      <w:r>
        <w:tab/>
      </w:r>
      <w:r>
        <w:tab/>
        <w:t>Honesty</w:t>
      </w:r>
      <w:r>
        <w:tab/>
      </w:r>
    </w:p>
    <w:p w:rsidR="003471DA" w:rsidRDefault="003471DA" w:rsidP="003471DA">
      <w:pPr>
        <w:spacing w:after="0"/>
      </w:pPr>
      <w:r>
        <w:t xml:space="preserve">   Knowledge of local area    </w:t>
      </w:r>
      <w:r>
        <w:tab/>
      </w:r>
      <w:r>
        <w:tab/>
        <w:t>Cheap price</w:t>
      </w:r>
      <w:r>
        <w:tab/>
      </w:r>
      <w:r>
        <w:tab/>
      </w:r>
    </w:p>
    <w:p w:rsidR="003471DA" w:rsidRDefault="003471DA" w:rsidP="003471DA">
      <w:pPr>
        <w:spacing w:after="0"/>
      </w:pPr>
      <w:r>
        <w:t xml:space="preserve">   Good sense of humour</w:t>
      </w:r>
      <w:r>
        <w:tab/>
      </w:r>
      <w:r>
        <w:tab/>
        <w:t>Good time keeping</w:t>
      </w:r>
      <w:r>
        <w:tab/>
      </w:r>
      <w:r>
        <w:tab/>
      </w:r>
    </w:p>
    <w:p w:rsidR="003471DA" w:rsidRDefault="003471DA"/>
    <w:sectPr w:rsidR="003471DA" w:rsidSect="00C01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>
    <w:applyBreakingRules/>
  </w:compat>
  <w:rsids>
    <w:rsidRoot w:val="0008314B"/>
    <w:rsid w:val="0008314B"/>
    <w:rsid w:val="003471DA"/>
    <w:rsid w:val="003724EC"/>
    <w:rsid w:val="00C01D62"/>
    <w:rsid w:val="00D0366F"/>
    <w:rsid w:val="00EB4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D6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46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1D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B4659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tcb</dc:creator>
  <cp:lastModifiedBy>tcb</cp:lastModifiedBy>
  <cp:revision>1</cp:revision>
  <dcterms:created xsi:type="dcterms:W3CDTF">2014-10-29T02:57:00Z</dcterms:created>
  <dcterms:modified xsi:type="dcterms:W3CDTF">2014-10-29T07:06:00Z</dcterms:modified>
</cp:coreProperties>
</file>